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8F" w:rsidRDefault="0002028F" w:rsidP="0002028F">
      <w:pPr>
        <w:jc w:val="center"/>
        <w:rPr>
          <w:rFonts w:ascii="Times New Roman" w:eastAsia="Times New Roman" w:hAnsi="Times New Roman"/>
          <w:b/>
          <w:bCs/>
          <w:kern w:val="36"/>
          <w:sz w:val="48"/>
          <w:szCs w:val="48"/>
          <w:lang w:val="ru-RU" w:eastAsia="ru-RU" w:bidi="ar-SA"/>
        </w:rPr>
      </w:pPr>
    </w:p>
    <w:p w:rsidR="0002028F" w:rsidRPr="0002028F" w:rsidRDefault="00A66449" w:rsidP="0002028F">
      <w:pPr>
        <w:jc w:val="center"/>
        <w:rPr>
          <w:rFonts w:ascii="Times New Roman" w:eastAsia="Times New Roman" w:hAnsi="Times New Roman"/>
          <w:lang w:val="ru-RU" w:eastAsia="ru-RU" w:bidi="ar-SA"/>
        </w:rPr>
      </w:pPr>
      <w:r w:rsidRPr="00A66449">
        <w:rPr>
          <w:rFonts w:ascii="Times New Roman" w:eastAsia="Times New Roman" w:hAnsi="Times New Roman"/>
          <w:b/>
          <w:bCs/>
          <w:kern w:val="36"/>
          <w:sz w:val="48"/>
          <w:szCs w:val="48"/>
          <w:lang w:val="ru-RU" w:eastAsia="ru-RU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9pt;height:39pt" fillcolor="#6f6">
            <v:shadow on="t" color="#868686"/>
            <v:textpath style="font-family:&quot;Arial Black&quot;;font-size:28pt;v-text-kern:t" trim="t" fitpath="t" string="УЧЕБНЫЕ СОВЕТЫ УЧЕНИКУ"/>
          </v:shape>
        </w:pict>
      </w:r>
    </w:p>
    <w:p w:rsidR="0002028F" w:rsidRDefault="0002028F" w:rsidP="0002028F">
      <w:pPr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b/>
          <w:bCs/>
          <w:sz w:val="30"/>
          <w:szCs w:val="30"/>
          <w:lang w:val="ru-RU" w:eastAsia="ru-RU" w:bidi="ar-SA"/>
        </w:rPr>
        <w:t>Совет: 1</w:t>
      </w: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Если у тебя возникли проблемы при выполнении домашнего </w:t>
      </w:r>
      <w:proofErr w:type="gramStart"/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>задания</w:t>
      </w:r>
      <w:proofErr w:type="gramEnd"/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 и ты не знаешь, как дальше решается эта задача, оставь ее на потом и решай задачу полегче. Через некоторое время ты обязательно поймешь решение той задачи.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b/>
          <w:bCs/>
          <w:sz w:val="30"/>
          <w:szCs w:val="30"/>
          <w:lang w:val="ru-RU" w:eastAsia="ru-RU" w:bidi="ar-SA"/>
        </w:rPr>
        <w:t>Совет: 2</w:t>
      </w: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Не заучивай слова отдельно. Лучше обращай внимание на короткие словосочетания.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b/>
          <w:bCs/>
          <w:sz w:val="30"/>
          <w:szCs w:val="30"/>
          <w:lang w:val="ru-RU" w:eastAsia="ru-RU" w:bidi="ar-SA"/>
        </w:rPr>
        <w:t>Совет: 3</w:t>
      </w: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 </w:t>
      </w:r>
    </w:p>
    <w:p w:rsid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>Отведи себе специально тетрадь и выписывай туда все недавно заученные формулы по математике и физике. Запиши туда же, что означают отдельные буквы в формулах.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b/>
          <w:sz w:val="30"/>
          <w:szCs w:val="30"/>
          <w:lang w:val="ru-RU" w:eastAsia="ru-RU" w:bidi="ar-SA"/>
        </w:rPr>
        <w:t xml:space="preserve">Совет: 4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Садись в классе как можно ближе к преподавателю. Чем больше учеников сидят перед тобой, тем больше вероятность, что тебя отвлекут от занятий.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b/>
          <w:bCs/>
          <w:sz w:val="30"/>
          <w:szCs w:val="30"/>
          <w:lang w:val="ru-RU" w:eastAsia="ru-RU" w:bidi="ar-SA"/>
        </w:rPr>
        <w:t>Совет: 5</w:t>
      </w: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Сиди не только перед телевизором или компьютером. Найди себе хорошую книгу и начни читать. Много </w:t>
      </w:r>
      <w:r w:rsidR="004808AB"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>читая,</w:t>
      </w: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 улучшится правописание и расширится твой кругозор.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b/>
          <w:bCs/>
          <w:sz w:val="30"/>
          <w:szCs w:val="30"/>
          <w:lang w:val="ru-RU" w:eastAsia="ru-RU" w:bidi="ar-SA"/>
        </w:rPr>
        <w:t>Совет: 6</w:t>
      </w: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Чтобы учеба была эффективной, очень важно, сколько органов чувств задействовано в учебном процессе. Только слушать, только читать или только писать не эффективно.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b/>
          <w:bCs/>
          <w:sz w:val="30"/>
          <w:szCs w:val="30"/>
          <w:lang w:val="ru-RU" w:eastAsia="ru-RU" w:bidi="ar-SA"/>
        </w:rPr>
        <w:t>Совет: 7</w:t>
      </w: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Подели весь учебный материал на «учебные порции», это облегчит обзор и понимание материала.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b/>
          <w:bCs/>
          <w:sz w:val="30"/>
          <w:szCs w:val="30"/>
          <w:lang w:val="ru-RU" w:eastAsia="ru-RU" w:bidi="ar-SA"/>
        </w:rPr>
        <w:t>Совет: 8</w:t>
      </w: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Если твои успехи очевидны, повышается мотивация и в связи с этим дальнейшая учеба становится легче. </w:t>
      </w:r>
    </w:p>
    <w:p w:rsid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b/>
          <w:bCs/>
          <w:sz w:val="30"/>
          <w:szCs w:val="30"/>
          <w:lang w:val="ru-RU" w:eastAsia="ru-RU" w:bidi="ar-SA"/>
        </w:rPr>
      </w:pP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b/>
          <w:bCs/>
          <w:sz w:val="30"/>
          <w:szCs w:val="30"/>
          <w:lang w:val="ru-RU" w:eastAsia="ru-RU" w:bidi="ar-SA"/>
        </w:rPr>
        <w:lastRenderedPageBreak/>
        <w:t>Совет: 9</w:t>
      </w: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Хвали себя сам за хорошие оценки: позволь себе что-нибудь хорошее, после того, как </w:t>
      </w:r>
      <w:proofErr w:type="gramStart"/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>ты достиг</w:t>
      </w:r>
      <w:proofErr w:type="gramEnd"/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 промежуточную цель.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b/>
          <w:bCs/>
          <w:sz w:val="30"/>
          <w:szCs w:val="30"/>
          <w:lang w:val="ru-RU" w:eastAsia="ru-RU" w:bidi="ar-SA"/>
        </w:rPr>
        <w:t>Совет: 10</w:t>
      </w: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Выученный в школе материал повтори после обеда. Обычный короткий просмотр или даже дальнейшее чтение иногда действительно совершает чудо!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b/>
          <w:bCs/>
          <w:sz w:val="30"/>
          <w:szCs w:val="30"/>
          <w:lang w:val="ru-RU" w:eastAsia="ru-RU" w:bidi="ar-SA"/>
        </w:rPr>
        <w:t>Совет: 11</w:t>
      </w: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После 45 минут концентрации внимания на каком-либо предмете необходима короткая 5-10 минутная пауза. Немного движения на свежем воздухе (тж. открытое окно) – эффективный перерыв.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b/>
          <w:bCs/>
          <w:sz w:val="30"/>
          <w:szCs w:val="30"/>
          <w:lang w:val="ru-RU" w:eastAsia="ru-RU" w:bidi="ar-SA"/>
        </w:rPr>
        <w:t>Совет: 12</w:t>
      </w: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>Создай себе хорошую учебную атмосферу, подыскав для себя убранную, хорошо освещенную комнату.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b/>
          <w:bCs/>
          <w:sz w:val="30"/>
          <w:szCs w:val="30"/>
          <w:lang w:val="ru-RU" w:eastAsia="ru-RU" w:bidi="ar-SA"/>
        </w:rPr>
        <w:t>Совет: 13</w:t>
      </w: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Используй по возможности дневной свет или установи лампу дневного света. С ней можно значительно дольше учить, не уставая.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b/>
          <w:bCs/>
          <w:sz w:val="30"/>
          <w:szCs w:val="30"/>
          <w:lang w:val="ru-RU" w:eastAsia="ru-RU" w:bidi="ar-SA"/>
        </w:rPr>
        <w:t>Совет: 14</w:t>
      </w: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Позаботься о тишине! Никто не может хорошо учиться при шуме или музыке. </w:t>
      </w:r>
      <w:proofErr w:type="gramStart"/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При уличном шуме помогают затычки в уши =) </w:t>
      </w:r>
      <w:proofErr w:type="gramEnd"/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b/>
          <w:bCs/>
          <w:sz w:val="30"/>
          <w:szCs w:val="30"/>
          <w:lang w:val="ru-RU" w:eastAsia="ru-RU" w:bidi="ar-SA"/>
        </w:rPr>
        <w:t>Совет: 15</w:t>
      </w: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 </w:t>
      </w:r>
    </w:p>
    <w:p w:rsid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Не ешь слишком много перед занятиями. «Полный желудок не любит трудиться».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b/>
          <w:bCs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b/>
          <w:bCs/>
          <w:sz w:val="30"/>
          <w:szCs w:val="30"/>
          <w:lang w:val="ru-RU" w:eastAsia="ru-RU" w:bidi="ar-SA"/>
        </w:rPr>
        <w:t>Совет: 16</w:t>
      </w: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В обеденный перерыв ешь малыми порциями. В качестве легкой закуски рекомендуются особенно фрукты и овощи, так как они «заряжают мозги».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b/>
          <w:bCs/>
          <w:sz w:val="30"/>
          <w:szCs w:val="30"/>
          <w:lang w:val="ru-RU" w:eastAsia="ru-RU" w:bidi="ar-SA"/>
        </w:rPr>
        <w:t>Совет: 17</w:t>
      </w: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Сходи в туалет на перемене. Это помешает перерыву во время учебы.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b/>
          <w:bCs/>
          <w:sz w:val="30"/>
          <w:szCs w:val="30"/>
          <w:lang w:val="ru-RU" w:eastAsia="ru-RU" w:bidi="ar-SA"/>
        </w:rPr>
        <w:t>Совет: 18</w:t>
      </w: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При легкой головной боли не рекомендуется сразу же принимать таблетки. Небольшой послеобеденный сон или фруктовый напиток часто </w:t>
      </w:r>
      <w:proofErr w:type="gramStart"/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>оказывают положительный эффект</w:t>
      </w:r>
      <w:proofErr w:type="gramEnd"/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. </w:t>
      </w:r>
    </w:p>
    <w:p w:rsid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b/>
          <w:bCs/>
          <w:sz w:val="30"/>
          <w:szCs w:val="30"/>
          <w:lang w:val="ru-RU" w:eastAsia="ru-RU" w:bidi="ar-SA"/>
        </w:rPr>
      </w:pP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b/>
          <w:bCs/>
          <w:sz w:val="30"/>
          <w:szCs w:val="30"/>
          <w:lang w:val="ru-RU" w:eastAsia="ru-RU" w:bidi="ar-SA"/>
        </w:rPr>
        <w:lastRenderedPageBreak/>
        <w:t>Совет: 19</w:t>
      </w: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Начинай готовиться к экзамену задолго до него. И поверь, одной недели недостаточно.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b/>
          <w:bCs/>
          <w:sz w:val="30"/>
          <w:szCs w:val="30"/>
          <w:lang w:val="ru-RU" w:eastAsia="ru-RU" w:bidi="ar-SA"/>
        </w:rPr>
        <w:t>Совет: 20</w:t>
      </w: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Если тебе нужно долго работать за компьютером, делай небольшие перерывы и выглядывай из окна. Это даст твоим глазам возможность передохнуть и тебе дольше оставаться бодрым.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b/>
          <w:bCs/>
          <w:sz w:val="30"/>
          <w:szCs w:val="30"/>
          <w:lang w:val="ru-RU" w:eastAsia="ru-RU" w:bidi="ar-SA"/>
        </w:rPr>
        <w:t>Совет: 21</w:t>
      </w: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При подготовке к экзамену найди все тетради и учебники к сдаваемому предмету. Если предмет преподавался не один год, то постарайся отыскать прежние материалы и просмотреть и их.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b/>
          <w:bCs/>
          <w:sz w:val="30"/>
          <w:szCs w:val="30"/>
          <w:lang w:val="ru-RU" w:eastAsia="ru-RU" w:bidi="ar-SA"/>
        </w:rPr>
        <w:t>Совет: 22</w:t>
      </w: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Правильное оформление твоих записей так же может положительно повлиять на учебу. Основные правила: оставляй поля для заметок, основные понятия выделяй ярким маркером (только не разрисовывай всю тетрадь).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b/>
          <w:bCs/>
          <w:sz w:val="30"/>
          <w:szCs w:val="30"/>
          <w:lang w:val="ru-RU" w:eastAsia="ru-RU" w:bidi="ar-SA"/>
        </w:rPr>
        <w:t>Совет: 23</w:t>
      </w: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 xml:space="preserve"> </w:t>
      </w:r>
    </w:p>
    <w:p w:rsidR="0002028F" w:rsidRPr="0002028F" w:rsidRDefault="0002028F" w:rsidP="0002028F">
      <w:pPr>
        <w:spacing w:before="120" w:after="120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 w:bidi="ar-SA"/>
        </w:rPr>
      </w:pPr>
      <w:r w:rsidRPr="0002028F">
        <w:rPr>
          <w:rFonts w:ascii="Times New Roman" w:eastAsia="Times New Roman" w:hAnsi="Times New Roman"/>
          <w:sz w:val="30"/>
          <w:szCs w:val="30"/>
          <w:lang w:val="ru-RU" w:eastAsia="ru-RU" w:bidi="ar-SA"/>
        </w:rPr>
        <w:t>Твоему мозгу во время работы нужно много кислорода. Если подход кислорода увеличен, то одновременно увеличивается и работоспособность твоего мозга. Этим-то можно и воспользоваться! Во время учебы проветривай помещение или же выйди на свежий воздух.</w:t>
      </w:r>
    </w:p>
    <w:p w:rsidR="00E74A04" w:rsidRPr="0002028F" w:rsidRDefault="0002028F" w:rsidP="0002028F">
      <w:pPr>
        <w:spacing w:before="120" w:after="120"/>
        <w:ind w:firstLine="709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962400" cy="3736474"/>
            <wp:effectExtent l="19050" t="0" r="0" b="0"/>
            <wp:docPr id="8" name="Рисунок 8" descr="http://petrushki.net/uploads/posts/2010-10/1286394232_kartinki-ko-dnyu-uchitelya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trushki.net/uploads/posts/2010-10/1286394232_kartinki-ko-dnyu-uchitelya-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73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A04" w:rsidRPr="0002028F" w:rsidSect="0002028F">
      <w:pgSz w:w="11906" w:h="16838"/>
      <w:pgMar w:top="1134" w:right="1134" w:bottom="1134" w:left="1134" w:header="709" w:footer="709" w:gutter="0"/>
      <w:pgBorders>
        <w:top w:val="thinThickSmallGap" w:sz="24" w:space="4" w:color="76923C" w:themeColor="accent3" w:themeShade="BF"/>
        <w:left w:val="thinThickSmallGap" w:sz="24" w:space="4" w:color="76923C" w:themeColor="accent3" w:themeShade="BF"/>
        <w:bottom w:val="thickThinSmallGap" w:sz="24" w:space="4" w:color="76923C" w:themeColor="accent3" w:themeShade="BF"/>
        <w:right w:val="thickThinSmallGap" w:sz="24" w:space="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28F"/>
    <w:rsid w:val="0002028F"/>
    <w:rsid w:val="00192AED"/>
    <w:rsid w:val="00204D3B"/>
    <w:rsid w:val="004808AB"/>
    <w:rsid w:val="008832F6"/>
    <w:rsid w:val="00900197"/>
    <w:rsid w:val="00A66449"/>
    <w:rsid w:val="00E74A04"/>
    <w:rsid w:val="00E779CA"/>
    <w:rsid w:val="00F6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3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4D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4D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D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04D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4D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4D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4D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4D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4D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D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04D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4D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04D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04D3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04D3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04D3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04D3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04D3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04D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04D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04D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04D3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04D3B"/>
    <w:rPr>
      <w:b/>
      <w:bCs/>
    </w:rPr>
  </w:style>
  <w:style w:type="character" w:styleId="a8">
    <w:name w:val="Emphasis"/>
    <w:basedOn w:val="a0"/>
    <w:uiPriority w:val="20"/>
    <w:qFormat/>
    <w:rsid w:val="00204D3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04D3B"/>
    <w:rPr>
      <w:szCs w:val="32"/>
    </w:rPr>
  </w:style>
  <w:style w:type="paragraph" w:styleId="aa">
    <w:name w:val="List Paragraph"/>
    <w:basedOn w:val="a"/>
    <w:uiPriority w:val="34"/>
    <w:qFormat/>
    <w:rsid w:val="00204D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4D3B"/>
    <w:rPr>
      <w:i/>
    </w:rPr>
  </w:style>
  <w:style w:type="character" w:customStyle="1" w:styleId="22">
    <w:name w:val="Цитата 2 Знак"/>
    <w:basedOn w:val="a0"/>
    <w:link w:val="21"/>
    <w:uiPriority w:val="29"/>
    <w:rsid w:val="00204D3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04D3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04D3B"/>
    <w:rPr>
      <w:b/>
      <w:i/>
      <w:sz w:val="24"/>
    </w:rPr>
  </w:style>
  <w:style w:type="character" w:styleId="ad">
    <w:name w:val="Subtle Emphasis"/>
    <w:uiPriority w:val="19"/>
    <w:qFormat/>
    <w:rsid w:val="00204D3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04D3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04D3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04D3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04D3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04D3B"/>
    <w:pPr>
      <w:outlineLvl w:val="9"/>
    </w:pPr>
  </w:style>
  <w:style w:type="paragraph" w:styleId="af3">
    <w:name w:val="Normal (Web)"/>
    <w:basedOn w:val="a"/>
    <w:uiPriority w:val="99"/>
    <w:semiHidden/>
    <w:unhideWhenUsed/>
    <w:rsid w:val="0002028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02028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20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2012-12-21T05:19:00Z</cp:lastPrinted>
  <dcterms:created xsi:type="dcterms:W3CDTF">2012-12-21T05:08:00Z</dcterms:created>
  <dcterms:modified xsi:type="dcterms:W3CDTF">2013-02-11T02:51:00Z</dcterms:modified>
</cp:coreProperties>
</file>